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BBD" w:rsidRPr="0055049F" w:rsidRDefault="00827BBD" w:rsidP="0055049F">
      <w:pPr>
        <w:jc w:val="right"/>
        <w:rPr>
          <w:rFonts w:ascii="標楷體" w:eastAsia="標楷體" w:hAnsi="標楷體"/>
          <w:szCs w:val="24"/>
        </w:rPr>
      </w:pPr>
      <w:r w:rsidRPr="0055049F">
        <w:rPr>
          <w:rFonts w:ascii="標楷體" w:eastAsia="標楷體" w:hAnsi="標楷體" w:hint="eastAsia"/>
          <w:sz w:val="28"/>
          <w:szCs w:val="28"/>
        </w:rPr>
        <w:t>梅納反應與焦糖化的比較</w:t>
      </w:r>
      <w:r w:rsidR="0055049F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55049F" w:rsidRPr="0055049F">
        <w:rPr>
          <w:rFonts w:ascii="標楷體" w:eastAsia="標楷體" w:hAnsi="標楷體" w:hint="eastAsia"/>
          <w:szCs w:val="24"/>
        </w:rPr>
        <w:t>黃泊淞整理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19"/>
        <w:gridCol w:w="3392"/>
        <w:gridCol w:w="3385"/>
      </w:tblGrid>
      <w:tr w:rsidR="00D4765D" w:rsidRPr="0055049F" w:rsidTr="0055049F">
        <w:tc>
          <w:tcPr>
            <w:tcW w:w="1526" w:type="dxa"/>
          </w:tcPr>
          <w:p w:rsidR="00D4765D" w:rsidRPr="0055049F" w:rsidRDefault="00D4765D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Align w:val="center"/>
          </w:tcPr>
          <w:p w:rsidR="00D4765D" w:rsidRPr="0055049F" w:rsidRDefault="00D4765D" w:rsidP="00D4765D">
            <w:pPr>
              <w:jc w:val="center"/>
              <w:rPr>
                <w:rFonts w:ascii="標楷體" w:eastAsia="標楷體" w:hAnsi="標楷體"/>
              </w:rPr>
            </w:pPr>
            <w:r w:rsidRPr="0055049F">
              <w:rPr>
                <w:rFonts w:ascii="標楷體" w:eastAsia="標楷體" w:hAnsi="標楷體" w:hint="eastAsia"/>
              </w:rPr>
              <w:t>梅納反應</w:t>
            </w:r>
          </w:p>
        </w:tc>
        <w:tc>
          <w:tcPr>
            <w:tcW w:w="3402" w:type="dxa"/>
            <w:vAlign w:val="center"/>
          </w:tcPr>
          <w:p w:rsidR="00D4765D" w:rsidRPr="0055049F" w:rsidRDefault="00D4765D" w:rsidP="00D4765D">
            <w:pPr>
              <w:jc w:val="center"/>
              <w:rPr>
                <w:rFonts w:ascii="標楷體" w:eastAsia="標楷體" w:hAnsi="標楷體"/>
              </w:rPr>
            </w:pPr>
            <w:r w:rsidRPr="0055049F">
              <w:rPr>
                <w:rFonts w:ascii="標楷體" w:eastAsia="標楷體" w:hAnsi="標楷體" w:hint="eastAsia"/>
              </w:rPr>
              <w:t>焦糖化</w:t>
            </w:r>
            <w:r w:rsidR="0055049F">
              <w:rPr>
                <w:rFonts w:ascii="標楷體" w:eastAsia="標楷體" w:hAnsi="標楷體" w:hint="eastAsia"/>
              </w:rPr>
              <w:t>反應</w:t>
            </w:r>
          </w:p>
        </w:tc>
      </w:tr>
      <w:tr w:rsidR="0055049F" w:rsidRPr="0055049F" w:rsidTr="0055049F">
        <w:tc>
          <w:tcPr>
            <w:tcW w:w="1526" w:type="dxa"/>
            <w:vAlign w:val="center"/>
          </w:tcPr>
          <w:p w:rsidR="0055049F" w:rsidRPr="0055049F" w:rsidRDefault="0055049F" w:rsidP="005504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原理</w:t>
            </w:r>
          </w:p>
        </w:tc>
        <w:tc>
          <w:tcPr>
            <w:tcW w:w="3402" w:type="dxa"/>
            <w:vAlign w:val="center"/>
          </w:tcPr>
          <w:p w:rsidR="0055049F" w:rsidRPr="0055049F" w:rsidRDefault="0055049F" w:rsidP="0055049F">
            <w:pPr>
              <w:rPr>
                <w:rFonts w:ascii="標楷體" w:eastAsia="標楷體" w:hAnsi="標楷體" w:hint="eastAsia"/>
              </w:rPr>
            </w:pPr>
            <w:r w:rsidRPr="0055049F">
              <w:rPr>
                <w:rFonts w:ascii="標楷體" w:eastAsia="標楷體" w:hAnsi="標楷體" w:hint="eastAsia"/>
              </w:rPr>
              <w:t>梅納反應，</w:t>
            </w:r>
            <w:proofErr w:type="gramStart"/>
            <w:r w:rsidRPr="0055049F">
              <w:rPr>
                <w:rFonts w:ascii="標楷體" w:eastAsia="標楷體" w:hAnsi="標楷體" w:hint="eastAsia"/>
              </w:rPr>
              <w:t>又稱麥拉</w:t>
            </w:r>
            <w:proofErr w:type="gramEnd"/>
            <w:r w:rsidRPr="0055049F">
              <w:rPr>
                <w:rFonts w:ascii="標楷體" w:eastAsia="標楷體" w:hAnsi="標楷體" w:hint="eastAsia"/>
              </w:rPr>
              <w:t>德反應、梅拉德反應。在烹飪過程中食物的</w:t>
            </w:r>
            <w:r w:rsidRPr="0055049F">
              <w:rPr>
                <w:rFonts w:ascii="標楷體" w:eastAsia="標楷體" w:hAnsi="標楷體" w:hint="eastAsia"/>
                <w:bCs/>
              </w:rPr>
              <w:t>還原糖(葡萄糖、果糖C6H12O6、麥芽糖、乳糖C12H22O11等)</w:t>
            </w:r>
            <w:r w:rsidRPr="0055049F">
              <w:rPr>
                <w:rFonts w:ascii="標楷體" w:eastAsia="標楷體" w:hAnsi="標楷體" w:hint="eastAsia"/>
              </w:rPr>
              <w:t>與</w:t>
            </w:r>
            <w:r w:rsidRPr="0055049F">
              <w:rPr>
                <w:rFonts w:ascii="標楷體" w:eastAsia="標楷體" w:hAnsi="標楷體" w:hint="eastAsia"/>
                <w:bCs/>
              </w:rPr>
              <w:t>蛋白質</w:t>
            </w:r>
            <w:r w:rsidRPr="0055049F">
              <w:rPr>
                <w:rFonts w:ascii="標楷體" w:eastAsia="標楷體" w:hAnsi="標楷體" w:hint="eastAsia"/>
              </w:rPr>
              <w:t>或</w:t>
            </w:r>
            <w:r w:rsidRPr="0055049F">
              <w:rPr>
                <w:rFonts w:ascii="標楷體" w:eastAsia="標楷體" w:hAnsi="標楷體" w:hint="eastAsia"/>
                <w:bCs/>
              </w:rPr>
              <w:t>胺基酸</w:t>
            </w:r>
            <w:r w:rsidRPr="0055049F">
              <w:rPr>
                <w:rFonts w:ascii="標楷體" w:eastAsia="標楷體" w:hAnsi="標楷體" w:hint="eastAsia"/>
              </w:rPr>
              <w:t>發生了一系列複雜的反應，最後讓食物變為褐色，同時也形成新的香氣和風味。</w:t>
            </w:r>
          </w:p>
        </w:tc>
        <w:tc>
          <w:tcPr>
            <w:tcW w:w="3402" w:type="dxa"/>
          </w:tcPr>
          <w:p w:rsidR="0055049F" w:rsidRPr="0055049F" w:rsidRDefault="0055049F" w:rsidP="0055049F">
            <w:pPr>
              <w:jc w:val="both"/>
              <w:rPr>
                <w:rFonts w:ascii="標楷體" w:eastAsia="標楷體" w:hAnsi="標楷體" w:hint="eastAsia"/>
              </w:rPr>
            </w:pPr>
            <w:r w:rsidRPr="0055049F">
              <w:rPr>
                <w:rFonts w:ascii="標楷體" w:eastAsia="標楷體" w:hAnsi="標楷體" w:hint="eastAsia"/>
              </w:rPr>
              <w:t>食材中的「</w:t>
            </w:r>
            <w:r w:rsidRPr="0055049F">
              <w:rPr>
                <w:rFonts w:ascii="標楷體" w:eastAsia="標楷體" w:hAnsi="標楷體" w:hint="eastAsia"/>
                <w:bCs/>
              </w:rPr>
              <w:t>糖</w:t>
            </w:r>
            <w:r w:rsidRPr="0055049F">
              <w:rPr>
                <w:rFonts w:ascii="標楷體" w:eastAsia="標楷體" w:hAnsi="標楷體" w:hint="eastAsia"/>
              </w:rPr>
              <w:t>」受熱後分子瓦解的過程，顏色也會逐漸轉變為金黃、淺褐、深褐色。焦糖化單靠「</w:t>
            </w:r>
            <w:r w:rsidRPr="0055049F">
              <w:rPr>
                <w:rFonts w:ascii="標楷體" w:eastAsia="標楷體" w:hAnsi="標楷體" w:hint="eastAsia"/>
                <w:bCs/>
              </w:rPr>
              <w:t>糖</w:t>
            </w:r>
            <w:r w:rsidRPr="0055049F">
              <w:rPr>
                <w:rFonts w:ascii="標楷體" w:eastAsia="標楷體" w:hAnsi="標楷體" w:hint="eastAsia"/>
              </w:rPr>
              <w:t>」和「</w:t>
            </w:r>
            <w:r w:rsidRPr="0055049F">
              <w:rPr>
                <w:rFonts w:ascii="標楷體" w:eastAsia="標楷體" w:hAnsi="標楷體" w:hint="eastAsia"/>
                <w:bCs/>
              </w:rPr>
              <w:t>水</w:t>
            </w:r>
            <w:r w:rsidRPr="0055049F">
              <w:rPr>
                <w:rFonts w:ascii="標楷體" w:eastAsia="標楷體" w:hAnsi="標楷體" w:hint="eastAsia"/>
              </w:rPr>
              <w:t>」就能完成。料理過程中焦糖化反應的有焦糖布蕾、烤棉花糖、糖葫蘆等，對於滷味</w:t>
            </w:r>
            <w:proofErr w:type="gramStart"/>
            <w:r w:rsidRPr="0055049F">
              <w:rPr>
                <w:rFonts w:ascii="標楷體" w:eastAsia="標楷體" w:hAnsi="標楷體" w:hint="eastAsia"/>
              </w:rPr>
              <w:t>來說更是</w:t>
            </w:r>
            <w:proofErr w:type="gramEnd"/>
            <w:r w:rsidRPr="0055049F">
              <w:rPr>
                <w:rFonts w:ascii="標楷體" w:eastAsia="標楷體" w:hAnsi="標楷體" w:hint="eastAsia"/>
              </w:rPr>
              <w:t>重要的推手！</w:t>
            </w:r>
          </w:p>
        </w:tc>
      </w:tr>
      <w:tr w:rsidR="00D4765D" w:rsidRPr="0055049F" w:rsidTr="0055049F">
        <w:tc>
          <w:tcPr>
            <w:tcW w:w="1526" w:type="dxa"/>
            <w:vAlign w:val="center"/>
          </w:tcPr>
          <w:p w:rsidR="00D4765D" w:rsidRPr="0055049F" w:rsidRDefault="00D4765D" w:rsidP="008D6879">
            <w:pPr>
              <w:jc w:val="center"/>
              <w:rPr>
                <w:rFonts w:ascii="標楷體" w:eastAsia="標楷體" w:hAnsi="標楷體"/>
              </w:rPr>
            </w:pPr>
            <w:r w:rsidRPr="0055049F">
              <w:rPr>
                <w:rFonts w:ascii="標楷體" w:eastAsia="標楷體" w:hAnsi="標楷體" w:hint="eastAsia"/>
              </w:rPr>
              <w:t>相同</w:t>
            </w:r>
          </w:p>
        </w:tc>
        <w:tc>
          <w:tcPr>
            <w:tcW w:w="3402" w:type="dxa"/>
          </w:tcPr>
          <w:p w:rsidR="00D4765D" w:rsidRPr="0055049F" w:rsidRDefault="00D4765D" w:rsidP="00C60BF1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55049F">
              <w:rPr>
                <w:rFonts w:ascii="標楷體" w:eastAsia="標楷體" w:hAnsi="標楷體" w:cs="新細明體"/>
                <w:kern w:val="0"/>
                <w:szCs w:val="24"/>
              </w:rPr>
              <w:t>是廣泛分布於食品工業的非酶褐變反應。</w:t>
            </w:r>
            <w:r w:rsidR="0055049F">
              <w:rPr>
                <w:rFonts w:ascii="標楷體" w:eastAsia="標楷體" w:hAnsi="標楷體" w:cs="新細明體" w:hint="eastAsia"/>
                <w:kern w:val="0"/>
                <w:szCs w:val="24"/>
              </w:rPr>
              <w:t>會讓食物的顏色改變成褐色。</w:t>
            </w:r>
          </w:p>
        </w:tc>
        <w:tc>
          <w:tcPr>
            <w:tcW w:w="3402" w:type="dxa"/>
          </w:tcPr>
          <w:p w:rsidR="00D4765D" w:rsidRPr="0055049F" w:rsidRDefault="00D4765D" w:rsidP="008D687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5049F">
              <w:rPr>
                <w:rFonts w:ascii="標楷體" w:eastAsia="標楷體" w:hAnsi="標楷體" w:cs="新細明體"/>
                <w:kern w:val="0"/>
                <w:szCs w:val="24"/>
              </w:rPr>
              <w:t>在此過程中，會釋放揮發性化學物質，例如丁二酮，從而產生特有的焦糖味</w:t>
            </w:r>
            <w:r w:rsidR="0055049F">
              <w:rPr>
                <w:rFonts w:ascii="標楷體" w:eastAsia="標楷體" w:hAnsi="標楷體" w:cs="新細明體" w:hint="eastAsia"/>
                <w:kern w:val="0"/>
                <w:szCs w:val="24"/>
              </w:rPr>
              <w:t>，顏色的轉變會很</w:t>
            </w:r>
            <w:r w:rsidRPr="0055049F">
              <w:rPr>
                <w:rFonts w:ascii="標楷體" w:eastAsia="標楷體" w:hAnsi="標楷體" w:cs="新細明體"/>
                <w:kern w:val="0"/>
                <w:szCs w:val="24"/>
              </w:rPr>
              <w:t>像梅</w:t>
            </w:r>
            <w:r w:rsidR="0055049F">
              <w:rPr>
                <w:rFonts w:ascii="標楷體" w:eastAsia="標楷體" w:hAnsi="標楷體" w:cs="新細明體" w:hint="eastAsia"/>
                <w:kern w:val="0"/>
                <w:szCs w:val="24"/>
              </w:rPr>
              <w:t>納</w:t>
            </w:r>
            <w:r w:rsidRPr="0055049F">
              <w:rPr>
                <w:rFonts w:ascii="標楷體" w:eastAsia="標楷體" w:hAnsi="標楷體" w:cs="新細明體"/>
                <w:kern w:val="0"/>
                <w:szCs w:val="24"/>
              </w:rPr>
              <w:t>反應一樣。</w:t>
            </w:r>
            <w:r w:rsidRPr="0055049F">
              <w:rPr>
                <w:rFonts w:ascii="標楷體" w:eastAsia="標楷體" w:hAnsi="標楷體"/>
              </w:rPr>
              <w:t xml:space="preserve"> </w:t>
            </w:r>
          </w:p>
        </w:tc>
      </w:tr>
      <w:tr w:rsidR="00D4765D" w:rsidRPr="0055049F" w:rsidTr="00F76400">
        <w:trPr>
          <w:trHeight w:val="1783"/>
        </w:trPr>
        <w:tc>
          <w:tcPr>
            <w:tcW w:w="1526" w:type="dxa"/>
            <w:vAlign w:val="center"/>
          </w:tcPr>
          <w:p w:rsidR="00D4765D" w:rsidRPr="0055049F" w:rsidRDefault="00D4765D" w:rsidP="008D6879">
            <w:pPr>
              <w:jc w:val="center"/>
              <w:rPr>
                <w:rFonts w:ascii="標楷體" w:eastAsia="標楷體" w:hAnsi="標楷體"/>
              </w:rPr>
            </w:pPr>
            <w:r w:rsidRPr="0055049F">
              <w:rPr>
                <w:rFonts w:ascii="標楷體" w:eastAsia="標楷體" w:hAnsi="標楷體"/>
              </w:rPr>
              <w:t>相異</w:t>
            </w:r>
          </w:p>
        </w:tc>
        <w:tc>
          <w:tcPr>
            <w:tcW w:w="3402" w:type="dxa"/>
            <w:shd w:val="clear" w:color="auto" w:fill="auto"/>
          </w:tcPr>
          <w:p w:rsidR="00D4765D" w:rsidRPr="0055049F" w:rsidRDefault="00D4765D">
            <w:pPr>
              <w:rPr>
                <w:rFonts w:ascii="標楷體" w:eastAsia="標楷體" w:hAnsi="標楷體"/>
              </w:rPr>
            </w:pPr>
            <w:r w:rsidRPr="0055049F">
              <w:rPr>
                <w:rFonts w:ascii="標楷體" w:eastAsia="標楷體" w:hAnsi="標楷體" w:cs="新細明體"/>
                <w:kern w:val="0"/>
                <w:szCs w:val="24"/>
              </w:rPr>
              <w:t>還原糖與胺基酸／蛋白質在常溫或加熱時發生的一系列複雜反應，其結果是生成了棕黑色的大分子物質類黑精或</w:t>
            </w:r>
            <w:proofErr w:type="gramStart"/>
            <w:r w:rsidRPr="0055049F">
              <w:rPr>
                <w:rFonts w:ascii="標楷體" w:eastAsia="標楷體" w:hAnsi="標楷體" w:cs="新細明體"/>
                <w:kern w:val="0"/>
                <w:szCs w:val="24"/>
              </w:rPr>
              <w:t>稱擬黑素</w:t>
            </w:r>
            <w:proofErr w:type="gramEnd"/>
            <w:r w:rsidRPr="0055049F">
              <w:rPr>
                <w:rFonts w:ascii="標楷體" w:eastAsia="標楷體" w:hAnsi="標楷體" w:cs="新細明體"/>
                <w:kern w:val="0"/>
                <w:szCs w:val="24"/>
              </w:rPr>
              <w:t>。</w:t>
            </w:r>
          </w:p>
        </w:tc>
        <w:tc>
          <w:tcPr>
            <w:tcW w:w="3402" w:type="dxa"/>
            <w:shd w:val="clear" w:color="auto" w:fill="auto"/>
          </w:tcPr>
          <w:p w:rsidR="00D4765D" w:rsidRPr="0055049F" w:rsidRDefault="00D4765D">
            <w:pPr>
              <w:rPr>
                <w:rFonts w:ascii="標楷體" w:eastAsia="標楷體" w:hAnsi="標楷體"/>
              </w:rPr>
            </w:pPr>
            <w:r w:rsidRPr="0055049F">
              <w:rPr>
                <w:rFonts w:ascii="標楷體" w:eastAsia="標楷體" w:hAnsi="標楷體" w:cs="新細明體"/>
                <w:kern w:val="0"/>
                <w:szCs w:val="24"/>
              </w:rPr>
              <w:t>反應不同，焦糖化是熱解的，焦糖化是一種非酶促褐變。與梅</w:t>
            </w:r>
            <w:r w:rsidR="0055049F">
              <w:rPr>
                <w:rFonts w:ascii="標楷體" w:eastAsia="標楷體" w:hAnsi="標楷體" w:cs="新細明體" w:hint="eastAsia"/>
                <w:kern w:val="0"/>
                <w:szCs w:val="24"/>
              </w:rPr>
              <w:t>納反應</w:t>
            </w:r>
            <w:r w:rsidRPr="0055049F">
              <w:rPr>
                <w:rFonts w:ascii="標楷體" w:eastAsia="標楷體" w:hAnsi="標楷體" w:cs="新細明體"/>
                <w:kern w:val="0"/>
                <w:szCs w:val="24"/>
              </w:rPr>
              <w:t>與</w:t>
            </w:r>
            <w:proofErr w:type="gramStart"/>
            <w:r w:rsidRPr="0055049F">
              <w:rPr>
                <w:rFonts w:ascii="標楷體" w:eastAsia="標楷體" w:hAnsi="標楷體" w:cs="新細明體"/>
                <w:kern w:val="0"/>
                <w:szCs w:val="24"/>
              </w:rPr>
              <w:t>與</w:t>
            </w:r>
            <w:proofErr w:type="gramEnd"/>
            <w:r w:rsidRPr="0055049F">
              <w:rPr>
                <w:rFonts w:ascii="標楷體" w:eastAsia="標楷體" w:hAnsi="標楷體" w:cs="新細明體"/>
                <w:kern w:val="0"/>
                <w:szCs w:val="24"/>
              </w:rPr>
              <w:t>氨基酸的反應相反。</w:t>
            </w:r>
          </w:p>
        </w:tc>
      </w:tr>
      <w:tr w:rsidR="00D4765D" w:rsidRPr="0055049F" w:rsidTr="0055049F">
        <w:trPr>
          <w:trHeight w:val="3687"/>
        </w:trPr>
        <w:tc>
          <w:tcPr>
            <w:tcW w:w="1526" w:type="dxa"/>
            <w:vAlign w:val="center"/>
          </w:tcPr>
          <w:p w:rsidR="00D4765D" w:rsidRPr="0055049F" w:rsidRDefault="0055049F" w:rsidP="0055049F">
            <w:pPr>
              <w:rPr>
                <w:rFonts w:ascii="標楷體" w:eastAsia="標楷體" w:hAnsi="標楷體"/>
                <w:szCs w:val="24"/>
              </w:rPr>
            </w:pPr>
            <w:r w:rsidRPr="0055049F">
              <w:rPr>
                <w:rFonts w:ascii="標楷體" w:eastAsia="標楷體" w:hAnsi="標楷體" w:hint="eastAsia"/>
                <w:szCs w:val="24"/>
              </w:rPr>
              <w:t>製</w:t>
            </w:r>
            <w:r w:rsidR="00D4765D" w:rsidRPr="0055049F">
              <w:rPr>
                <w:rFonts w:ascii="標楷體" w:eastAsia="標楷體" w:hAnsi="標楷體"/>
                <w:szCs w:val="24"/>
              </w:rPr>
              <w:t>作醬油所使用的反應</w:t>
            </w:r>
          </w:p>
        </w:tc>
        <w:tc>
          <w:tcPr>
            <w:tcW w:w="3402" w:type="dxa"/>
            <w:shd w:val="clear" w:color="auto" w:fill="auto"/>
          </w:tcPr>
          <w:p w:rsidR="00D4765D" w:rsidRDefault="00E77C6A" w:rsidP="0055049F">
            <w:pPr>
              <w:rPr>
                <w:rFonts w:ascii="標楷體" w:eastAsia="標楷體" w:hAnsi="標楷體" w:cs="Segoe UI"/>
                <w:iCs/>
                <w:color w:val="111111"/>
                <w:szCs w:val="24"/>
                <w:bdr w:val="none" w:sz="0" w:space="0" w:color="auto" w:frame="1"/>
                <w:shd w:val="clear" w:color="auto" w:fill="FCFCFC"/>
              </w:rPr>
            </w:pPr>
            <w:r w:rsidRPr="0055049F">
              <w:rPr>
                <w:rFonts w:ascii="標楷體" w:eastAsia="標楷體" w:hAnsi="標楷體" w:cs="Segoe UI"/>
                <w:iCs/>
                <w:color w:val="111111"/>
                <w:szCs w:val="24"/>
                <w:bdr w:val="none" w:sz="0" w:space="0" w:color="auto" w:frame="1"/>
                <w:shd w:val="clear" w:color="auto" w:fill="FCFCFC"/>
              </w:rPr>
              <w:t>梅納例外（Maillard exception） ：標準梅納反應的條件，是在 120</w:t>
            </w:r>
            <w:r w:rsidRPr="0055049F">
              <w:rPr>
                <w:rFonts w:ascii="標楷體" w:eastAsia="標楷體" w:hAnsi="標楷體" w:cs="細明體" w:hint="eastAsia"/>
                <w:iCs/>
                <w:color w:val="111111"/>
                <w:szCs w:val="24"/>
                <w:bdr w:val="none" w:sz="0" w:space="0" w:color="auto" w:frame="1"/>
                <w:shd w:val="clear" w:color="auto" w:fill="FCFCFC"/>
              </w:rPr>
              <w:t>℃</w:t>
            </w:r>
            <w:r w:rsidRPr="0055049F">
              <w:rPr>
                <w:rFonts w:ascii="標楷體" w:eastAsia="標楷體" w:hAnsi="標楷體" w:cs="Segoe UI"/>
                <w:iCs/>
                <w:color w:val="111111"/>
                <w:szCs w:val="24"/>
                <w:bdr w:val="none" w:sz="0" w:space="0" w:color="auto" w:frame="1"/>
                <w:shd w:val="clear" w:color="auto" w:fill="FCFCFC"/>
              </w:rPr>
              <w:t xml:space="preserve"> 以上短時間內完成，梅納例外則是生食材在低溫、長時間作用下</w:t>
            </w:r>
            <w:proofErr w:type="gramStart"/>
            <w:r w:rsidRPr="0055049F">
              <w:rPr>
                <w:rFonts w:ascii="標楷體" w:eastAsia="標楷體" w:hAnsi="標楷體" w:cs="Segoe UI"/>
                <w:iCs/>
                <w:color w:val="111111"/>
                <w:szCs w:val="24"/>
                <w:bdr w:val="none" w:sz="0" w:space="0" w:color="auto" w:frame="1"/>
                <w:shd w:val="clear" w:color="auto" w:fill="FCFCFC"/>
              </w:rPr>
              <w:t>完成褐化</w:t>
            </w:r>
            <w:proofErr w:type="gramEnd"/>
            <w:r w:rsidRPr="0055049F">
              <w:rPr>
                <w:rFonts w:ascii="標楷體" w:eastAsia="標楷體" w:hAnsi="標楷體" w:cs="Segoe UI"/>
                <w:iCs/>
                <w:color w:val="111111"/>
                <w:szCs w:val="24"/>
                <w:bdr w:val="none" w:sz="0" w:space="0" w:color="auto" w:frame="1"/>
                <w:shd w:val="clear" w:color="auto" w:fill="FCFCFC"/>
              </w:rPr>
              <w:t>，形成香醇風味。起司、臘肉、發酵醬菜、豆瓣醬料都屬於梅納例外的傑作。</w:t>
            </w:r>
          </w:p>
          <w:p w:rsidR="0055049F" w:rsidRPr="0055049F" w:rsidRDefault="0055049F" w:rsidP="0055049F">
            <w:pPr>
              <w:rPr>
                <w:rFonts w:ascii="標楷體" w:eastAsia="標楷體" w:hAnsi="標楷體" w:hint="eastAsia"/>
                <w:szCs w:val="24"/>
              </w:rPr>
            </w:pPr>
            <w:r w:rsidRPr="0055049F">
              <w:rPr>
                <w:rFonts w:ascii="標楷體" w:eastAsia="標楷體" w:hAnsi="標楷體" w:hint="eastAsia"/>
                <w:szCs w:val="24"/>
              </w:rPr>
              <w:t>梅納反應幾乎發生在我們烹調的每一種食物中，然而，形成的香氣和香味因食物而異，根據烹飪方式，不同的糖和蛋白質會產生不同的香氣和味道。例如</w:t>
            </w:r>
            <w:proofErr w:type="gramStart"/>
            <w:r w:rsidRPr="0055049F">
              <w:rPr>
                <w:rFonts w:ascii="標楷體" w:eastAsia="標楷體" w:hAnsi="標楷體" w:hint="eastAsia"/>
                <w:szCs w:val="24"/>
              </w:rPr>
              <w:t>煎</w:t>
            </w:r>
            <w:proofErr w:type="gramEnd"/>
            <w:r w:rsidRPr="0055049F">
              <w:rPr>
                <w:rFonts w:ascii="標楷體" w:eastAsia="標楷體" w:hAnsi="標楷體" w:hint="eastAsia"/>
                <w:szCs w:val="24"/>
              </w:rPr>
              <w:t>雞肉、魚肉的</w:t>
            </w:r>
            <w:proofErr w:type="gramStart"/>
            <w:r w:rsidRPr="0055049F">
              <w:rPr>
                <w:rFonts w:ascii="標楷體" w:eastAsia="標楷體" w:hAnsi="標楷體" w:hint="eastAsia"/>
                <w:szCs w:val="24"/>
              </w:rPr>
              <w:t>的</w:t>
            </w:r>
            <w:proofErr w:type="gramEnd"/>
            <w:r w:rsidRPr="0055049F">
              <w:rPr>
                <w:rFonts w:ascii="標楷體" w:eastAsia="標楷體" w:hAnsi="標楷體" w:hint="eastAsia"/>
                <w:szCs w:val="24"/>
              </w:rPr>
              <w:t>焦香味、烤麵包的酥脆味、炒洋蔥的甜味、烘焙咖啡的咖啡味等。</w:t>
            </w:r>
          </w:p>
        </w:tc>
        <w:tc>
          <w:tcPr>
            <w:tcW w:w="3402" w:type="dxa"/>
            <w:shd w:val="clear" w:color="auto" w:fill="auto"/>
          </w:tcPr>
          <w:p w:rsidR="00D4765D" w:rsidRPr="0055049F" w:rsidRDefault="0055049F" w:rsidP="0055049F">
            <w:pPr>
              <w:rPr>
                <w:rFonts w:ascii="標楷體" w:eastAsia="標楷體" w:hAnsi="標楷體"/>
                <w:szCs w:val="24"/>
              </w:rPr>
            </w:pPr>
            <w:r w:rsidRPr="0055049F">
              <w:rPr>
                <w:rFonts w:ascii="標楷體" w:eastAsia="標楷體" w:hAnsi="標楷體" w:hint="eastAsia"/>
                <w:iCs/>
                <w:szCs w:val="24"/>
              </w:rPr>
              <w:t>滷味通常會使用醬油進行上色及提味，但只加入醬油料理的味道比較死板，因此除了加醬油外，也都會加少量的砂糖增加風味。而熱炒過後產生的焦糖化反應也讓食物看上去更加的光潤漂亮。</w:t>
            </w:r>
          </w:p>
        </w:tc>
      </w:tr>
    </w:tbl>
    <w:p w:rsidR="00C60BF1" w:rsidRPr="00C60BF1" w:rsidRDefault="00C60BF1">
      <w:pPr>
        <w:rPr>
          <w:rFonts w:hint="eastAsia"/>
        </w:rPr>
      </w:pPr>
      <w:bookmarkStart w:id="0" w:name="_GoBack"/>
      <w:bookmarkEnd w:id="0"/>
    </w:p>
    <w:sectPr w:rsidR="00C60BF1" w:rsidRPr="00C60B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0CF" w:rsidRDefault="009970CF" w:rsidP="00C60BF1">
      <w:r>
        <w:separator/>
      </w:r>
    </w:p>
  </w:endnote>
  <w:endnote w:type="continuationSeparator" w:id="0">
    <w:p w:rsidR="009970CF" w:rsidRDefault="009970CF" w:rsidP="00C60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0CF" w:rsidRDefault="009970CF" w:rsidP="00C60BF1">
      <w:r>
        <w:separator/>
      </w:r>
    </w:p>
  </w:footnote>
  <w:footnote w:type="continuationSeparator" w:id="0">
    <w:p w:rsidR="009970CF" w:rsidRDefault="009970CF" w:rsidP="00C60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BBD"/>
    <w:rsid w:val="00076A03"/>
    <w:rsid w:val="001D4D5C"/>
    <w:rsid w:val="00265D90"/>
    <w:rsid w:val="002F77DE"/>
    <w:rsid w:val="00512B90"/>
    <w:rsid w:val="0055049F"/>
    <w:rsid w:val="00667582"/>
    <w:rsid w:val="00827BBD"/>
    <w:rsid w:val="008D6879"/>
    <w:rsid w:val="009970CF"/>
    <w:rsid w:val="00C60BF1"/>
    <w:rsid w:val="00D20EB6"/>
    <w:rsid w:val="00D4765D"/>
    <w:rsid w:val="00E77C6A"/>
    <w:rsid w:val="00F310FE"/>
    <w:rsid w:val="00F7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017625"/>
  <w15:docId w15:val="{B3F2B653-2427-4670-876C-C4C662A3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B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0BF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0B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0BF1"/>
    <w:rPr>
      <w:sz w:val="20"/>
      <w:szCs w:val="20"/>
    </w:rPr>
  </w:style>
  <w:style w:type="table" w:styleId="a7">
    <w:name w:val="Table Grid"/>
    <w:basedOn w:val="a1"/>
    <w:uiPriority w:val="59"/>
    <w:rsid w:val="00C60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88698</dc:creator>
  <cp:keywords/>
  <dc:description/>
  <cp:lastModifiedBy>仁班</cp:lastModifiedBy>
  <cp:revision>3</cp:revision>
  <dcterms:created xsi:type="dcterms:W3CDTF">2022-09-23T03:09:00Z</dcterms:created>
  <dcterms:modified xsi:type="dcterms:W3CDTF">2022-09-23T03:09:00Z</dcterms:modified>
</cp:coreProperties>
</file>